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5C" w:rsidRDefault="008737ED">
      <w:r>
        <w:t>nRF52840 setup.</w:t>
      </w:r>
      <w:r w:rsidR="00C4097C">
        <w:t xml:space="preserve"> </w:t>
      </w:r>
    </w:p>
    <w:p w:rsidR="005D67D6" w:rsidRPr="00C4097C" w:rsidRDefault="005D67D6">
      <w:pPr>
        <w:rPr>
          <w:b/>
          <w:color w:val="0070C0"/>
        </w:rPr>
      </w:pPr>
      <w:r w:rsidRPr="00C4097C">
        <w:rPr>
          <w:b/>
          <w:color w:val="0070C0"/>
        </w:rPr>
        <w:t xml:space="preserve">- Our End product consist of 2 part, one is STM8 base board (as Master which is already developed) and </w:t>
      </w:r>
      <w:r w:rsidR="00E620E9" w:rsidRPr="00C4097C">
        <w:rPr>
          <w:b/>
          <w:color w:val="0070C0"/>
        </w:rPr>
        <w:t>second is</w:t>
      </w:r>
      <w:r w:rsidRPr="00C4097C">
        <w:rPr>
          <w:b/>
          <w:color w:val="0070C0"/>
        </w:rPr>
        <w:t xml:space="preserve"> nRF52840 (as Node). Both Master and Node interfaced using UART and GPIO.  We are using 1 GPIO pin </w:t>
      </w:r>
      <w:r w:rsidR="00E620E9" w:rsidRPr="00C4097C">
        <w:rPr>
          <w:b/>
          <w:color w:val="0070C0"/>
        </w:rPr>
        <w:t xml:space="preserve">toggle between </w:t>
      </w:r>
      <w:r w:rsidRPr="00C4097C">
        <w:rPr>
          <w:b/>
          <w:color w:val="0070C0"/>
        </w:rPr>
        <w:t xml:space="preserve"> input and output</w:t>
      </w:r>
      <w:r w:rsidR="00E620E9" w:rsidRPr="00C4097C">
        <w:rPr>
          <w:b/>
          <w:color w:val="0070C0"/>
        </w:rPr>
        <w:t>. And</w:t>
      </w:r>
      <w:r w:rsidRPr="00C4097C">
        <w:rPr>
          <w:b/>
          <w:color w:val="0070C0"/>
        </w:rPr>
        <w:t xml:space="preserve"> UART to transfer and receive data from Node to Master and Master to Node.  </w:t>
      </w:r>
    </w:p>
    <w:p w:rsidR="005D67D6" w:rsidRPr="00C4097C" w:rsidRDefault="005D67D6">
      <w:pPr>
        <w:rPr>
          <w:b/>
          <w:color w:val="0070C0"/>
        </w:rPr>
      </w:pPr>
      <w:r w:rsidRPr="00C4097C">
        <w:rPr>
          <w:b/>
          <w:color w:val="0070C0"/>
        </w:rPr>
        <w:t>- In this product, we are developing nRF52840(Node) part. Here</w:t>
      </w:r>
      <w:r w:rsidR="00E620E9" w:rsidRPr="00C4097C">
        <w:rPr>
          <w:b/>
          <w:color w:val="0070C0"/>
        </w:rPr>
        <w:t xml:space="preserve"> in </w:t>
      </w:r>
      <w:proofErr w:type="spellStart"/>
      <w:r w:rsidR="00E620E9" w:rsidRPr="00C4097C">
        <w:rPr>
          <w:b/>
          <w:color w:val="0070C0"/>
        </w:rPr>
        <w:t>nRF</w:t>
      </w:r>
      <w:proofErr w:type="spellEnd"/>
      <w:r w:rsidR="00E620E9" w:rsidRPr="00C4097C">
        <w:rPr>
          <w:b/>
          <w:color w:val="0070C0"/>
        </w:rPr>
        <w:t xml:space="preserve"> part</w:t>
      </w:r>
      <w:r w:rsidRPr="00C4097C">
        <w:rPr>
          <w:b/>
          <w:color w:val="0070C0"/>
        </w:rPr>
        <w:t>, we have enabled UART, TIMER and GPIO as explained in above point.</w:t>
      </w:r>
    </w:p>
    <w:p w:rsidR="005D67D6" w:rsidRPr="00C4097C" w:rsidRDefault="005D67D6">
      <w:pPr>
        <w:rPr>
          <w:b/>
          <w:color w:val="0070C0"/>
        </w:rPr>
      </w:pPr>
      <w:r w:rsidRPr="00C4097C">
        <w:rPr>
          <w:b/>
          <w:color w:val="0070C0"/>
        </w:rPr>
        <w:t xml:space="preserve">- </w:t>
      </w:r>
      <w:r w:rsidR="00E620E9" w:rsidRPr="00C4097C">
        <w:rPr>
          <w:b/>
          <w:color w:val="0070C0"/>
        </w:rPr>
        <w:t>Also</w:t>
      </w:r>
      <w:r w:rsidRPr="00C4097C">
        <w:rPr>
          <w:b/>
          <w:color w:val="0070C0"/>
        </w:rPr>
        <w:t xml:space="preserve">, we write Zigbee commands to attributes and format in </w:t>
      </w:r>
      <w:r w:rsidR="00E620E9" w:rsidRPr="00C4097C">
        <w:rPr>
          <w:b/>
          <w:color w:val="0070C0"/>
        </w:rPr>
        <w:t xml:space="preserve">UART command and by toggling GPIO send the command to Master. And Master board contains push buttons to set temperature. </w:t>
      </w:r>
      <w:proofErr w:type="spellStart"/>
      <w:r w:rsidR="00E620E9" w:rsidRPr="00C4097C">
        <w:rPr>
          <w:b/>
          <w:color w:val="0070C0"/>
        </w:rPr>
        <w:t>nRF</w:t>
      </w:r>
      <w:proofErr w:type="spellEnd"/>
      <w:r w:rsidR="00E620E9" w:rsidRPr="00C4097C">
        <w:rPr>
          <w:b/>
          <w:color w:val="0070C0"/>
        </w:rPr>
        <w:t xml:space="preserve"> board read it and send data to gateway (here, gateway may be anything Alexa or </w:t>
      </w:r>
      <w:proofErr w:type="spellStart"/>
      <w:r w:rsidR="00E620E9" w:rsidRPr="00C4097C">
        <w:rPr>
          <w:b/>
          <w:color w:val="0070C0"/>
        </w:rPr>
        <w:t>deCONZ</w:t>
      </w:r>
      <w:proofErr w:type="spellEnd"/>
      <w:r w:rsidR="00E620E9" w:rsidRPr="00C4097C">
        <w:rPr>
          <w:b/>
          <w:color w:val="0070C0"/>
        </w:rPr>
        <w:t xml:space="preserve"> or Home assistant application. </w:t>
      </w:r>
      <w:r w:rsidR="0021636C" w:rsidRPr="00C4097C">
        <w:rPr>
          <w:b/>
          <w:color w:val="0070C0"/>
        </w:rPr>
        <w:t>Gateway</w:t>
      </w:r>
      <w:r w:rsidR="00E620E9" w:rsidRPr="00C4097C">
        <w:rPr>
          <w:b/>
          <w:color w:val="0070C0"/>
        </w:rPr>
        <w:t xml:space="preserve"> is not our part).</w:t>
      </w:r>
    </w:p>
    <w:p w:rsidR="00E620E9" w:rsidRPr="00C4097C" w:rsidRDefault="00E620E9">
      <w:pPr>
        <w:rPr>
          <w:b/>
          <w:color w:val="0070C0"/>
        </w:rPr>
      </w:pPr>
      <w:r w:rsidRPr="00C4097C">
        <w:rPr>
          <w:b/>
          <w:color w:val="0070C0"/>
        </w:rPr>
        <w:t>- After device joined network, we send read command to STM8 board to refresh the current data on STM8 board(Master board). Then stable no operation till any command from Zigbee or button press from STM8 board.</w:t>
      </w:r>
    </w:p>
    <w:p w:rsidR="00E620E9" w:rsidRDefault="00E620E9" w:rsidP="0033090F">
      <w:pPr>
        <w:jc w:val="center"/>
        <w:rPr>
          <w:b/>
          <w:color w:val="0070C0"/>
        </w:rPr>
      </w:pPr>
      <w:r w:rsidRPr="00C4097C">
        <w:rPr>
          <w:b/>
          <w:color w:val="0070C0"/>
        </w:rPr>
        <w:t>- Please check below</w:t>
      </w:r>
      <w:r w:rsidR="00345A95">
        <w:rPr>
          <w:b/>
          <w:color w:val="0070C0"/>
        </w:rPr>
        <w:t xml:space="preserve"> image of our Radiator product push buttons and complete measuring setup.</w:t>
      </w:r>
    </w:p>
    <w:p w:rsidR="00245197" w:rsidRDefault="0033090F" w:rsidP="0033090F">
      <w:pPr>
        <w:jc w:val="center"/>
        <w:rPr>
          <w:b/>
          <w:color w:val="0070C0"/>
        </w:rPr>
      </w:pPr>
      <w:r>
        <w:rPr>
          <w:b/>
          <w:noProof/>
          <w:color w:val="0070C0"/>
          <w:lang w:eastAsia="en-IN"/>
        </w:rPr>
        <w:drawing>
          <wp:inline distT="0" distB="0" distL="0" distR="0">
            <wp:extent cx="1924050" cy="2857500"/>
            <wp:effectExtent l="19050" t="0" r="0" b="0"/>
            <wp:docPr id="1" name="Picture 1" descr="C:\Users\Rohit Rajapure\Downloads\WhatsApp Image 2021-07-28 at 10.59.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it Rajapure\Downloads\WhatsApp Image 2021-07-28 at 10.59.26 AM.jpeg"/>
                    <pic:cNvPicPr>
                      <a:picLocks noChangeAspect="1" noChangeArrowheads="1"/>
                    </pic:cNvPicPr>
                  </pic:nvPicPr>
                  <pic:blipFill>
                    <a:blip r:embed="rId5"/>
                    <a:srcRect/>
                    <a:stretch>
                      <a:fillRect/>
                    </a:stretch>
                  </pic:blipFill>
                  <pic:spPr bwMode="auto">
                    <a:xfrm>
                      <a:off x="0" y="0"/>
                      <a:ext cx="1926917" cy="2861758"/>
                    </a:xfrm>
                    <a:prstGeom prst="rect">
                      <a:avLst/>
                    </a:prstGeom>
                    <a:noFill/>
                    <a:ln w="9525">
                      <a:noFill/>
                      <a:miter lim="800000"/>
                      <a:headEnd/>
                      <a:tailEnd/>
                    </a:ln>
                  </pic:spPr>
                </pic:pic>
              </a:graphicData>
            </a:graphic>
          </wp:inline>
        </w:drawing>
      </w:r>
    </w:p>
    <w:p w:rsidR="0033090F" w:rsidRPr="00C4097C" w:rsidRDefault="0033090F" w:rsidP="0033090F">
      <w:pPr>
        <w:jc w:val="center"/>
        <w:rPr>
          <w:b/>
          <w:color w:val="0070C0"/>
        </w:rPr>
      </w:pPr>
      <w:r>
        <w:rPr>
          <w:b/>
          <w:noProof/>
          <w:color w:val="0070C0"/>
          <w:lang w:eastAsia="en-IN"/>
        </w:rPr>
        <w:lastRenderedPageBreak/>
        <w:drawing>
          <wp:inline distT="0" distB="0" distL="0" distR="0">
            <wp:extent cx="4680000" cy="3497240"/>
            <wp:effectExtent l="19050" t="0" r="6300" b="0"/>
            <wp:docPr id="2" name="Picture 2" descr="C:\Users\Rohit Rajapure\Downloads\WhatsApp Image 2021-07-28 at 11.06.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hit Rajapure\Downloads\WhatsApp Image 2021-07-28 at 11.06.29 AM.jpeg"/>
                    <pic:cNvPicPr>
                      <a:picLocks noChangeAspect="1" noChangeArrowheads="1"/>
                    </pic:cNvPicPr>
                  </pic:nvPicPr>
                  <pic:blipFill>
                    <a:blip r:embed="rId6"/>
                    <a:srcRect/>
                    <a:stretch>
                      <a:fillRect/>
                    </a:stretch>
                  </pic:blipFill>
                  <pic:spPr bwMode="auto">
                    <a:xfrm>
                      <a:off x="0" y="0"/>
                      <a:ext cx="4680000" cy="3497240"/>
                    </a:xfrm>
                    <a:prstGeom prst="rect">
                      <a:avLst/>
                    </a:prstGeom>
                    <a:noFill/>
                    <a:ln w="9525">
                      <a:noFill/>
                      <a:miter lim="800000"/>
                      <a:headEnd/>
                      <a:tailEnd/>
                    </a:ln>
                  </pic:spPr>
                </pic:pic>
              </a:graphicData>
            </a:graphic>
          </wp:inline>
        </w:drawing>
      </w:r>
    </w:p>
    <w:p w:rsidR="00FC1454" w:rsidRDefault="00FC1454">
      <w:pPr>
        <w:rPr>
          <w:rFonts w:eastAsia="Times New Roman" w:cstheme="minorHAnsi"/>
          <w:b/>
          <w:color w:val="0070C0"/>
          <w:lang w:eastAsia="en-IN"/>
        </w:rPr>
      </w:pPr>
      <w:r w:rsidRPr="00C4097C">
        <w:rPr>
          <w:b/>
          <w:color w:val="0070C0"/>
        </w:rPr>
        <w:t>- We followed the steps from nrf52840 user guide to cut the SB40</w:t>
      </w:r>
      <w:r w:rsidR="005D67D6" w:rsidRPr="00C4097C">
        <w:rPr>
          <w:b/>
          <w:color w:val="0070C0"/>
        </w:rPr>
        <w:t xml:space="preserve"> and connect the multi meter to P22 as per document. </w:t>
      </w:r>
      <w:r w:rsidR="00E620E9" w:rsidRPr="00C4097C">
        <w:rPr>
          <w:b/>
          <w:color w:val="0070C0"/>
        </w:rPr>
        <w:t>And "</w:t>
      </w:r>
      <w:r w:rsidR="00E620E9" w:rsidRPr="00C4097C">
        <w:rPr>
          <w:rFonts w:ascii="Segoe UI" w:eastAsia="Times New Roman" w:hAnsi="Segoe UI" w:cs="Segoe UI"/>
          <w:b/>
          <w:color w:val="0070C0"/>
          <w:sz w:val="21"/>
          <w:szCs w:val="21"/>
          <w:lang w:eastAsia="en-IN"/>
        </w:rPr>
        <w:t>You should also set SW6 to "</w:t>
      </w:r>
      <w:proofErr w:type="spellStart"/>
      <w:r w:rsidR="00E620E9" w:rsidRPr="00C4097C">
        <w:rPr>
          <w:rFonts w:ascii="Segoe UI" w:eastAsia="Times New Roman" w:hAnsi="Segoe UI" w:cs="Segoe UI"/>
          <w:b/>
          <w:color w:val="0070C0"/>
          <w:sz w:val="21"/>
          <w:szCs w:val="21"/>
          <w:lang w:eastAsia="en-IN"/>
        </w:rPr>
        <w:t>nRF</w:t>
      </w:r>
      <w:proofErr w:type="spellEnd"/>
      <w:r w:rsidR="00E620E9" w:rsidRPr="00C4097C">
        <w:rPr>
          <w:rFonts w:ascii="Segoe UI" w:eastAsia="Times New Roman" w:hAnsi="Segoe UI" w:cs="Segoe UI"/>
          <w:b/>
          <w:color w:val="0070C0"/>
          <w:sz w:val="21"/>
          <w:szCs w:val="21"/>
          <w:lang w:eastAsia="en-IN"/>
        </w:rPr>
        <w:t xml:space="preserve"> only"" </w:t>
      </w:r>
      <w:r w:rsidR="00E620E9" w:rsidRPr="00C4097C">
        <w:rPr>
          <w:rFonts w:eastAsia="Times New Roman" w:cstheme="minorHAnsi"/>
          <w:b/>
          <w:color w:val="0070C0"/>
          <w:lang w:eastAsia="en-IN"/>
        </w:rPr>
        <w:t>this part was no</w:t>
      </w:r>
      <w:r w:rsidR="00102123">
        <w:rPr>
          <w:rFonts w:eastAsia="Times New Roman" w:cstheme="minorHAnsi"/>
          <w:b/>
          <w:color w:val="0070C0"/>
          <w:lang w:eastAsia="en-IN"/>
        </w:rPr>
        <w:t>t mentioned in user guide so we kept in default only and tested current. Now I will test with this Configuration too.</w:t>
      </w:r>
    </w:p>
    <w:p w:rsidR="00C4097C" w:rsidRDefault="00C4097C">
      <w:pPr>
        <w:rPr>
          <w:rFonts w:eastAsia="Times New Roman" w:cstheme="minorHAnsi"/>
          <w:lang w:eastAsia="en-IN"/>
        </w:rPr>
      </w:pPr>
      <w:r>
        <w:rPr>
          <w:rFonts w:eastAsia="Times New Roman" w:cstheme="minorHAnsi"/>
          <w:b/>
          <w:color w:val="0070C0"/>
          <w:lang w:eastAsia="en-IN"/>
        </w:rPr>
        <w:t xml:space="preserve">- </w:t>
      </w:r>
      <w:r w:rsidR="00345A95">
        <w:rPr>
          <w:rFonts w:eastAsia="Times New Roman" w:cstheme="minorHAnsi"/>
          <w:b/>
          <w:color w:val="0070C0"/>
          <w:lang w:eastAsia="en-IN"/>
        </w:rPr>
        <w:t xml:space="preserve">We are using coin cell to measure the current as per guide note. Before discovery we get current around 15mA and after discovery is done once stabled we get 1mA. And if any command exchange current again goes to 15mA and after completion stables for 1mA. </w:t>
      </w:r>
      <w:r>
        <w:rPr>
          <w:rFonts w:eastAsia="Times New Roman" w:cstheme="minorHAnsi"/>
          <w:b/>
          <w:color w:val="0070C0"/>
          <w:lang w:eastAsia="en-IN"/>
        </w:rPr>
        <w:t xml:space="preserve">While measuring current without enabling "SW6 to </w:t>
      </w:r>
      <w:proofErr w:type="spellStart"/>
      <w:r>
        <w:rPr>
          <w:rFonts w:eastAsia="Times New Roman" w:cstheme="minorHAnsi"/>
          <w:b/>
          <w:color w:val="0070C0"/>
          <w:lang w:eastAsia="en-IN"/>
        </w:rPr>
        <w:t>nRF</w:t>
      </w:r>
      <w:proofErr w:type="spellEnd"/>
      <w:r>
        <w:rPr>
          <w:rFonts w:eastAsia="Times New Roman" w:cstheme="minorHAnsi"/>
          <w:b/>
          <w:color w:val="0070C0"/>
          <w:lang w:eastAsia="en-IN"/>
        </w:rPr>
        <w:t xml:space="preserve"> only" I came across on</w:t>
      </w:r>
      <w:r w:rsidR="00345A95">
        <w:rPr>
          <w:rFonts w:eastAsia="Times New Roman" w:cstheme="minorHAnsi"/>
          <w:b/>
          <w:color w:val="0070C0"/>
          <w:lang w:eastAsia="en-IN"/>
        </w:rPr>
        <w:t>e</w:t>
      </w:r>
      <w:r>
        <w:rPr>
          <w:rFonts w:eastAsia="Times New Roman" w:cstheme="minorHAnsi"/>
          <w:b/>
          <w:color w:val="0070C0"/>
          <w:lang w:eastAsia="en-IN"/>
        </w:rPr>
        <w:t xml:space="preserve"> observation that,. After discovery process done and device connect to gateway we get reading as 1mA but after 4 to 5min automatically dev-kit on board discover LED turn OFF. </w:t>
      </w:r>
      <w:r w:rsidR="00345A95">
        <w:rPr>
          <w:rFonts w:eastAsia="Times New Roman" w:cstheme="minorHAnsi"/>
          <w:b/>
          <w:color w:val="0070C0"/>
          <w:lang w:eastAsia="en-IN"/>
        </w:rPr>
        <w:t xml:space="preserve">Also, we get same current reading as coin cell when we use USB to power up though it not recommended in guide docs. </w:t>
      </w:r>
      <w:r>
        <w:rPr>
          <w:rFonts w:eastAsia="Times New Roman" w:cstheme="minorHAnsi"/>
          <w:b/>
          <w:color w:val="0070C0"/>
          <w:lang w:eastAsia="en-IN"/>
        </w:rPr>
        <w:t xml:space="preserve"> </w:t>
      </w:r>
    </w:p>
    <w:p w:rsidR="00E620E9" w:rsidRPr="00C4097C" w:rsidRDefault="00E620E9" w:rsidP="00E620E9">
      <w:pPr>
        <w:rPr>
          <w:rFonts w:eastAsia="Times New Roman" w:cstheme="minorHAnsi"/>
          <w:b/>
          <w:color w:val="0070C0"/>
          <w:lang w:eastAsia="en-IN"/>
        </w:rPr>
      </w:pPr>
      <w:r w:rsidRPr="00C4097C">
        <w:rPr>
          <w:rFonts w:ascii="Segoe UI" w:eastAsia="Times New Roman" w:hAnsi="Segoe UI" w:cs="Segoe UI"/>
          <w:b/>
          <w:color w:val="0070C0"/>
          <w:sz w:val="21"/>
          <w:szCs w:val="21"/>
          <w:lang w:eastAsia="en-IN"/>
        </w:rPr>
        <w:t xml:space="preserve">- </w:t>
      </w:r>
      <w:r w:rsidR="003478F1" w:rsidRPr="00C4097C">
        <w:rPr>
          <w:rFonts w:eastAsia="Times New Roman" w:cstheme="minorHAnsi"/>
          <w:b/>
          <w:color w:val="0070C0"/>
          <w:lang w:eastAsia="en-IN"/>
        </w:rPr>
        <w:t>From one of the post from forum</w:t>
      </w:r>
      <w:r w:rsidR="008737ED">
        <w:rPr>
          <w:rFonts w:eastAsia="Times New Roman" w:cstheme="minorHAnsi"/>
          <w:b/>
          <w:color w:val="0070C0"/>
          <w:lang w:eastAsia="en-IN"/>
        </w:rPr>
        <w:t>, we can</w:t>
      </w:r>
      <w:r w:rsidR="003478F1" w:rsidRPr="00C4097C">
        <w:rPr>
          <w:rFonts w:eastAsia="Times New Roman" w:cstheme="minorHAnsi"/>
          <w:b/>
          <w:color w:val="0070C0"/>
          <w:lang w:eastAsia="en-IN"/>
        </w:rPr>
        <w:t xml:space="preserve"> power down the unused ram section. As per my understand I enabled the below line in code to power down the unused ram. Let me know If I followed any wrong method here. </w:t>
      </w:r>
    </w:p>
    <w:p w:rsidR="003478F1" w:rsidRDefault="003478F1" w:rsidP="00E620E9">
      <w:pPr>
        <w:rPr>
          <w:rFonts w:eastAsia="Times New Roman" w:cstheme="minorHAnsi"/>
          <w:b/>
          <w:color w:val="0070C0"/>
          <w:lang w:eastAsia="en-IN"/>
        </w:rPr>
      </w:pPr>
      <w:r w:rsidRPr="00C4097C">
        <w:rPr>
          <w:rFonts w:eastAsia="Times New Roman" w:cstheme="minorHAnsi"/>
          <w:b/>
          <w:color w:val="0070C0"/>
          <w:lang w:eastAsia="en-IN"/>
        </w:rPr>
        <w:t xml:space="preserve">- Please find the attached memory usage image and let me know what I did wrong in code power down ram. </w:t>
      </w:r>
    </w:p>
    <w:p w:rsidR="0033090F" w:rsidRDefault="0033090F" w:rsidP="00102123">
      <w:pPr>
        <w:spacing w:after="0"/>
        <w:jc w:val="center"/>
        <w:rPr>
          <w:rFonts w:eastAsia="Times New Roman" w:cstheme="minorHAnsi"/>
          <w:b/>
          <w:lang w:eastAsia="en-IN"/>
        </w:rPr>
      </w:pPr>
    </w:p>
    <w:p w:rsidR="008737ED" w:rsidRDefault="008737ED" w:rsidP="00102123">
      <w:pPr>
        <w:spacing w:after="0"/>
        <w:jc w:val="center"/>
        <w:rPr>
          <w:rFonts w:eastAsia="Times New Roman" w:cstheme="minorHAnsi"/>
          <w:b/>
          <w:lang w:eastAsia="en-IN"/>
        </w:rPr>
      </w:pPr>
    </w:p>
    <w:p w:rsidR="008737ED" w:rsidRDefault="008737ED" w:rsidP="00102123">
      <w:pPr>
        <w:spacing w:after="0"/>
        <w:jc w:val="center"/>
        <w:rPr>
          <w:rFonts w:eastAsia="Times New Roman" w:cstheme="minorHAnsi"/>
          <w:b/>
          <w:lang w:eastAsia="en-IN"/>
        </w:rPr>
      </w:pPr>
    </w:p>
    <w:p w:rsidR="008737ED" w:rsidRDefault="008737ED" w:rsidP="00102123">
      <w:pPr>
        <w:spacing w:after="0"/>
        <w:jc w:val="center"/>
        <w:rPr>
          <w:rFonts w:eastAsia="Times New Roman" w:cstheme="minorHAnsi"/>
          <w:b/>
          <w:lang w:eastAsia="en-IN"/>
        </w:rPr>
      </w:pPr>
    </w:p>
    <w:p w:rsidR="008737ED" w:rsidRDefault="008737ED" w:rsidP="00102123">
      <w:pPr>
        <w:spacing w:after="0"/>
        <w:jc w:val="center"/>
        <w:rPr>
          <w:rFonts w:eastAsia="Times New Roman" w:cstheme="minorHAnsi"/>
          <w:b/>
          <w:lang w:eastAsia="en-IN"/>
        </w:rPr>
      </w:pPr>
    </w:p>
    <w:p w:rsidR="008737ED" w:rsidRDefault="008737ED" w:rsidP="00102123">
      <w:pPr>
        <w:spacing w:after="0"/>
        <w:jc w:val="center"/>
        <w:rPr>
          <w:rFonts w:eastAsia="Times New Roman" w:cstheme="minorHAnsi"/>
          <w:b/>
          <w:lang w:eastAsia="en-IN"/>
        </w:rPr>
      </w:pPr>
    </w:p>
    <w:p w:rsidR="008737ED" w:rsidRPr="00102123" w:rsidRDefault="008737ED" w:rsidP="00102123">
      <w:pPr>
        <w:spacing w:after="0"/>
        <w:jc w:val="center"/>
        <w:rPr>
          <w:rFonts w:eastAsia="Times New Roman" w:cstheme="minorHAnsi"/>
          <w:b/>
          <w:lang w:eastAsia="en-IN"/>
        </w:rPr>
      </w:pPr>
    </w:p>
    <w:p w:rsidR="0021636C" w:rsidRDefault="0021636C" w:rsidP="00102123">
      <w:pPr>
        <w:pStyle w:val="ListParagraph"/>
        <w:numPr>
          <w:ilvl w:val="0"/>
          <w:numId w:val="1"/>
        </w:numPr>
        <w:spacing w:after="0"/>
        <w:rPr>
          <w:rFonts w:eastAsia="Times New Roman" w:cstheme="minorHAnsi"/>
          <w:b/>
          <w:color w:val="0070C0"/>
          <w:lang w:eastAsia="en-IN"/>
        </w:rPr>
      </w:pPr>
      <w:r>
        <w:rPr>
          <w:rFonts w:eastAsia="Times New Roman" w:cstheme="minorHAnsi"/>
          <w:b/>
          <w:color w:val="0070C0"/>
          <w:lang w:eastAsia="en-IN"/>
        </w:rPr>
        <w:lastRenderedPageBreak/>
        <w:t>memory image -</w:t>
      </w:r>
    </w:p>
    <w:p w:rsidR="0033090F" w:rsidRPr="00C4097C" w:rsidRDefault="0021636C" w:rsidP="0021636C">
      <w:pPr>
        <w:pStyle w:val="ListParagraph"/>
        <w:jc w:val="center"/>
        <w:rPr>
          <w:rFonts w:eastAsia="Times New Roman" w:cstheme="minorHAnsi"/>
          <w:b/>
          <w:color w:val="0070C0"/>
          <w:lang w:eastAsia="en-IN"/>
        </w:rPr>
      </w:pPr>
      <w:r>
        <w:rPr>
          <w:rFonts w:eastAsia="Times New Roman" w:cstheme="minorHAnsi"/>
          <w:b/>
          <w:noProof/>
          <w:color w:val="0070C0"/>
          <w:lang w:eastAsia="en-IN"/>
        </w:rPr>
        <w:drawing>
          <wp:inline distT="0" distB="0" distL="0" distR="0">
            <wp:extent cx="5040000" cy="2628397"/>
            <wp:effectExtent l="19050" t="0" r="8250" b="0"/>
            <wp:docPr id="3" name="Picture 3" descr="C:\Users\Rohit Rajapure\Desktop\memory u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 Rajapure\Desktop\memory usage.JPG"/>
                    <pic:cNvPicPr>
                      <a:picLocks noChangeAspect="1" noChangeArrowheads="1"/>
                    </pic:cNvPicPr>
                  </pic:nvPicPr>
                  <pic:blipFill>
                    <a:blip r:embed="rId7" cstate="print"/>
                    <a:srcRect/>
                    <a:stretch>
                      <a:fillRect/>
                    </a:stretch>
                  </pic:blipFill>
                  <pic:spPr bwMode="auto">
                    <a:xfrm>
                      <a:off x="0" y="0"/>
                      <a:ext cx="5040000" cy="2628397"/>
                    </a:xfrm>
                    <a:prstGeom prst="rect">
                      <a:avLst/>
                    </a:prstGeom>
                    <a:noFill/>
                    <a:ln w="9525">
                      <a:noFill/>
                      <a:miter lim="800000"/>
                      <a:headEnd/>
                      <a:tailEnd/>
                    </a:ln>
                  </pic:spPr>
                </pic:pic>
              </a:graphicData>
            </a:graphic>
          </wp:inline>
        </w:drawing>
      </w:r>
    </w:p>
    <w:p w:rsidR="003478F1" w:rsidRPr="00C4097C" w:rsidRDefault="003478F1" w:rsidP="003478F1">
      <w:pPr>
        <w:rPr>
          <w:rFonts w:eastAsia="Times New Roman" w:cstheme="minorHAnsi"/>
          <w:b/>
          <w:color w:val="0070C0"/>
          <w:lang w:eastAsia="en-IN"/>
        </w:rPr>
      </w:pPr>
      <w:r w:rsidRPr="00C4097C">
        <w:rPr>
          <w:rFonts w:eastAsia="Times New Roman" w:cstheme="minorHAnsi"/>
          <w:b/>
          <w:color w:val="0070C0"/>
          <w:lang w:eastAsia="en-IN"/>
        </w:rPr>
        <w:t>-</w:t>
      </w:r>
      <w:r w:rsidRPr="00C4097C">
        <w:rPr>
          <w:rFonts w:eastAsia="Times New Roman" w:cstheme="minorHAnsi"/>
          <w:lang w:eastAsia="en-IN"/>
        </w:rPr>
        <w:t xml:space="preserve"> </w:t>
      </w:r>
      <w:r w:rsidRPr="00C4097C">
        <w:rPr>
          <w:rFonts w:eastAsia="Times New Roman" w:cstheme="minorHAnsi"/>
          <w:b/>
          <w:color w:val="0070C0"/>
          <w:lang w:eastAsia="en-IN"/>
        </w:rPr>
        <w:t>To enable SED I have referred the "multi sensor" example.</w:t>
      </w:r>
    </w:p>
    <w:p w:rsidR="003478F1" w:rsidRPr="00C4097C" w:rsidRDefault="003478F1" w:rsidP="003478F1">
      <w:pPr>
        <w:rPr>
          <w:rFonts w:cstheme="minorHAnsi"/>
          <w:b/>
          <w:color w:val="0070C0"/>
          <w:shd w:val="clear" w:color="auto" w:fill="FFFFFF"/>
        </w:rPr>
      </w:pPr>
      <w:r w:rsidRPr="00C4097C">
        <w:rPr>
          <w:rFonts w:eastAsia="Times New Roman" w:cstheme="minorHAnsi"/>
          <w:b/>
          <w:color w:val="0070C0"/>
          <w:lang w:eastAsia="en-IN"/>
        </w:rPr>
        <w:t xml:space="preserve">- Please find the attached </w:t>
      </w:r>
      <w:proofErr w:type="spellStart"/>
      <w:r w:rsidRPr="00C4097C">
        <w:rPr>
          <w:rFonts w:eastAsia="Times New Roman" w:cstheme="minorHAnsi"/>
          <w:b/>
          <w:color w:val="0070C0"/>
          <w:lang w:eastAsia="en-IN"/>
        </w:rPr>
        <w:t>main.c</w:t>
      </w:r>
      <w:proofErr w:type="spellEnd"/>
      <w:r w:rsidRPr="00C4097C">
        <w:rPr>
          <w:rFonts w:eastAsia="Times New Roman" w:cstheme="minorHAnsi"/>
          <w:b/>
          <w:color w:val="0070C0"/>
          <w:lang w:eastAsia="en-IN"/>
        </w:rPr>
        <w:t xml:space="preserve"> file of my project. </w:t>
      </w:r>
      <w:r w:rsidR="00C4097C" w:rsidRPr="00C4097C">
        <w:rPr>
          <w:rFonts w:eastAsia="Times New Roman" w:cstheme="minorHAnsi"/>
          <w:b/>
          <w:color w:val="0070C0"/>
          <w:lang w:eastAsia="en-IN"/>
        </w:rPr>
        <w:t xml:space="preserve">Only thing is I have not used </w:t>
      </w:r>
      <w:hyperlink r:id="rId8" w:anchor="gaad0eff89b2a0ea803f70d7888bea355e" w:history="1">
        <w:proofErr w:type="spellStart"/>
        <w:r w:rsidR="00C4097C" w:rsidRPr="00C4097C">
          <w:rPr>
            <w:rStyle w:val="Hyperlink"/>
            <w:rFonts w:cstheme="minorHAnsi"/>
            <w:b/>
            <w:color w:val="0070C0"/>
            <w:u w:val="none"/>
            <w:shd w:val="clear" w:color="auto" w:fill="FFFFFF"/>
          </w:rPr>
          <w:t>zb_sleep_set_threshold</w:t>
        </w:r>
        <w:proofErr w:type="spellEnd"/>
        <w:r w:rsidR="00C4097C" w:rsidRPr="00C4097C">
          <w:rPr>
            <w:rStyle w:val="Hyperlink"/>
            <w:rFonts w:cstheme="minorHAnsi"/>
            <w:b/>
            <w:color w:val="0070C0"/>
            <w:u w:val="none"/>
            <w:shd w:val="clear" w:color="auto" w:fill="FFFFFF"/>
          </w:rPr>
          <w:t>()</w:t>
        </w:r>
      </w:hyperlink>
      <w:r w:rsidR="00C4097C" w:rsidRPr="00C4097C">
        <w:rPr>
          <w:rFonts w:cstheme="minorHAnsi"/>
          <w:b/>
          <w:color w:val="0070C0"/>
          <w:shd w:val="clear" w:color="auto" w:fill="FFFFFF"/>
        </w:rPr>
        <w:t xml:space="preserve">  function as it is not present in </w:t>
      </w:r>
      <w:r w:rsidR="00C4097C" w:rsidRPr="00C4097C">
        <w:rPr>
          <w:rFonts w:eastAsia="Times New Roman" w:cstheme="minorHAnsi"/>
          <w:b/>
          <w:color w:val="0070C0"/>
          <w:lang w:eastAsia="en-IN"/>
        </w:rPr>
        <w:t xml:space="preserve">multi </w:t>
      </w:r>
      <w:r w:rsidR="00C4097C" w:rsidRPr="00C4097C">
        <w:rPr>
          <w:rFonts w:cstheme="minorHAnsi"/>
          <w:b/>
          <w:color w:val="0070C0"/>
          <w:shd w:val="clear" w:color="auto" w:fill="FFFFFF"/>
        </w:rPr>
        <w:t xml:space="preserve">sensor example. So tested with minimum configuration. Let me know Effect and any changes I have missed to enable SED. </w:t>
      </w:r>
    </w:p>
    <w:p w:rsidR="00C4097C" w:rsidRDefault="00C4097C" w:rsidP="00C4097C">
      <w:pPr>
        <w:rPr>
          <w:rFonts w:ascii="Segoe UI" w:eastAsia="Times New Roman" w:hAnsi="Segoe UI" w:cs="Segoe UI"/>
          <w:sz w:val="21"/>
          <w:szCs w:val="21"/>
          <w:lang w:eastAsia="en-IN"/>
        </w:rPr>
      </w:pPr>
    </w:p>
    <w:p w:rsidR="008F4C28" w:rsidRPr="008F4C28" w:rsidRDefault="008F4C28" w:rsidP="00C4097C">
      <w:pPr>
        <w:rPr>
          <w:rFonts w:eastAsia="Times New Roman" w:cstheme="minorHAnsi"/>
          <w:b/>
          <w:color w:val="00B0F0"/>
          <w:lang w:eastAsia="en-IN"/>
        </w:rPr>
      </w:pPr>
      <w:r w:rsidRPr="008F4C28">
        <w:rPr>
          <w:rFonts w:eastAsia="Times New Roman" w:cstheme="minorHAnsi"/>
          <w:b/>
          <w:color w:val="00B0F0"/>
          <w:lang w:eastAsia="en-IN"/>
        </w:rPr>
        <w:t xml:space="preserve">- Let me know your feedback on my points and correct me I am following any wrong steps here. </w:t>
      </w:r>
    </w:p>
    <w:p w:rsidR="00C4097C" w:rsidRPr="00C4097C" w:rsidRDefault="00C4097C" w:rsidP="003478F1">
      <w:pPr>
        <w:rPr>
          <w:rFonts w:cstheme="minorHAnsi"/>
          <w:color w:val="474747"/>
          <w:shd w:val="clear" w:color="auto" w:fill="FFFFFF"/>
        </w:rPr>
      </w:pPr>
    </w:p>
    <w:p w:rsidR="00C4097C" w:rsidRPr="003478F1" w:rsidRDefault="00C4097C" w:rsidP="003478F1">
      <w:pPr>
        <w:rPr>
          <w:rFonts w:ascii="Segoe UI" w:eastAsia="Times New Roman" w:hAnsi="Segoe UI" w:cs="Segoe UI"/>
          <w:sz w:val="21"/>
          <w:szCs w:val="21"/>
          <w:lang w:eastAsia="en-IN"/>
        </w:rPr>
      </w:pPr>
    </w:p>
    <w:p w:rsidR="003478F1" w:rsidRPr="003478F1" w:rsidRDefault="003478F1" w:rsidP="00E620E9">
      <w:pPr>
        <w:rPr>
          <w:rFonts w:eastAsia="Times New Roman" w:cstheme="minorHAnsi"/>
          <w:lang w:eastAsia="en-IN"/>
        </w:rPr>
      </w:pPr>
    </w:p>
    <w:p w:rsidR="00E620E9" w:rsidRPr="00E620E9" w:rsidRDefault="00E620E9">
      <w:pPr>
        <w:rPr>
          <w:rFonts w:cstheme="minorHAnsi"/>
        </w:rPr>
      </w:pPr>
    </w:p>
    <w:sectPr w:rsidR="00E620E9" w:rsidRPr="00E620E9" w:rsidSect="005A14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4F43"/>
    <w:multiLevelType w:val="hybridMultilevel"/>
    <w:tmpl w:val="5756D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1454"/>
    <w:rsid w:val="00102123"/>
    <w:rsid w:val="00214929"/>
    <w:rsid w:val="0021636C"/>
    <w:rsid w:val="00245197"/>
    <w:rsid w:val="002A6D2E"/>
    <w:rsid w:val="0033090F"/>
    <w:rsid w:val="00345A95"/>
    <w:rsid w:val="003478F1"/>
    <w:rsid w:val="00383B4E"/>
    <w:rsid w:val="005A145C"/>
    <w:rsid w:val="005D67D6"/>
    <w:rsid w:val="008737ED"/>
    <w:rsid w:val="008F4C28"/>
    <w:rsid w:val="00C4097C"/>
    <w:rsid w:val="00D866DA"/>
    <w:rsid w:val="00E620E9"/>
    <w:rsid w:val="00FC14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97C"/>
    <w:rPr>
      <w:color w:val="0000FF"/>
      <w:u w:val="single"/>
    </w:rPr>
  </w:style>
  <w:style w:type="paragraph" w:styleId="BalloonText">
    <w:name w:val="Balloon Text"/>
    <w:basedOn w:val="Normal"/>
    <w:link w:val="BalloonTextChar"/>
    <w:uiPriority w:val="99"/>
    <w:semiHidden/>
    <w:unhideWhenUsed/>
    <w:rsid w:val="00330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0F"/>
    <w:rPr>
      <w:rFonts w:ascii="Tahoma" w:hAnsi="Tahoma" w:cs="Tahoma"/>
      <w:sz w:val="16"/>
      <w:szCs w:val="16"/>
    </w:rPr>
  </w:style>
  <w:style w:type="paragraph" w:styleId="ListParagraph">
    <w:name w:val="List Paragraph"/>
    <w:basedOn w:val="Normal"/>
    <w:uiPriority w:val="34"/>
    <w:qFormat/>
    <w:rsid w:val="0021636C"/>
    <w:pPr>
      <w:ind w:left="720"/>
      <w:contextualSpacing/>
    </w:pPr>
  </w:style>
</w:styles>
</file>

<file path=word/webSettings.xml><?xml version="1.0" encoding="utf-8"?>
<w:webSettings xmlns:r="http://schemas.openxmlformats.org/officeDocument/2006/relationships" xmlns:w="http://schemas.openxmlformats.org/wordprocessingml/2006/main">
  <w:divs>
    <w:div w:id="175001563">
      <w:bodyDiv w:val="1"/>
      <w:marLeft w:val="0"/>
      <w:marRight w:val="0"/>
      <w:marTop w:val="0"/>
      <w:marBottom w:val="0"/>
      <w:divBdr>
        <w:top w:val="none" w:sz="0" w:space="0" w:color="auto"/>
        <w:left w:val="none" w:sz="0" w:space="0" w:color="auto"/>
        <w:bottom w:val="none" w:sz="0" w:space="0" w:color="auto"/>
        <w:right w:val="none" w:sz="0" w:space="0" w:color="auto"/>
      </w:divBdr>
      <w:divsChild>
        <w:div w:id="264384135">
          <w:marLeft w:val="0"/>
          <w:marRight w:val="0"/>
          <w:marTop w:val="0"/>
          <w:marBottom w:val="0"/>
          <w:divBdr>
            <w:top w:val="none" w:sz="0" w:space="0" w:color="auto"/>
            <w:left w:val="none" w:sz="0" w:space="0" w:color="auto"/>
            <w:bottom w:val="none" w:sz="0" w:space="0" w:color="auto"/>
            <w:right w:val="none" w:sz="0" w:space="0" w:color="auto"/>
          </w:divBdr>
        </w:div>
      </w:divsChild>
    </w:div>
    <w:div w:id="184025271">
      <w:bodyDiv w:val="1"/>
      <w:marLeft w:val="0"/>
      <w:marRight w:val="0"/>
      <w:marTop w:val="0"/>
      <w:marBottom w:val="0"/>
      <w:divBdr>
        <w:top w:val="none" w:sz="0" w:space="0" w:color="auto"/>
        <w:left w:val="none" w:sz="0" w:space="0" w:color="auto"/>
        <w:bottom w:val="none" w:sz="0" w:space="0" w:color="auto"/>
        <w:right w:val="none" w:sz="0" w:space="0" w:color="auto"/>
      </w:divBdr>
      <w:divsChild>
        <w:div w:id="101801203">
          <w:marLeft w:val="0"/>
          <w:marRight w:val="0"/>
          <w:marTop w:val="0"/>
          <w:marBottom w:val="0"/>
          <w:divBdr>
            <w:top w:val="none" w:sz="0" w:space="0" w:color="auto"/>
            <w:left w:val="none" w:sz="0" w:space="0" w:color="auto"/>
            <w:bottom w:val="none" w:sz="0" w:space="0" w:color="auto"/>
            <w:right w:val="none" w:sz="0" w:space="0" w:color="auto"/>
          </w:divBdr>
        </w:div>
      </w:divsChild>
    </w:div>
    <w:div w:id="292448619">
      <w:bodyDiv w:val="1"/>
      <w:marLeft w:val="0"/>
      <w:marRight w:val="0"/>
      <w:marTop w:val="0"/>
      <w:marBottom w:val="0"/>
      <w:divBdr>
        <w:top w:val="none" w:sz="0" w:space="0" w:color="auto"/>
        <w:left w:val="none" w:sz="0" w:space="0" w:color="auto"/>
        <w:bottom w:val="none" w:sz="0" w:space="0" w:color="auto"/>
        <w:right w:val="none" w:sz="0" w:space="0" w:color="auto"/>
      </w:divBdr>
      <w:divsChild>
        <w:div w:id="2131169348">
          <w:marLeft w:val="0"/>
          <w:marRight w:val="0"/>
          <w:marTop w:val="0"/>
          <w:marBottom w:val="0"/>
          <w:divBdr>
            <w:top w:val="none" w:sz="0" w:space="0" w:color="auto"/>
            <w:left w:val="none" w:sz="0" w:space="0" w:color="auto"/>
            <w:bottom w:val="none" w:sz="0" w:space="0" w:color="auto"/>
            <w:right w:val="none" w:sz="0" w:space="0" w:color="auto"/>
          </w:divBdr>
        </w:div>
      </w:divsChild>
    </w:div>
    <w:div w:id="1167284759">
      <w:bodyDiv w:val="1"/>
      <w:marLeft w:val="0"/>
      <w:marRight w:val="0"/>
      <w:marTop w:val="0"/>
      <w:marBottom w:val="0"/>
      <w:divBdr>
        <w:top w:val="none" w:sz="0" w:space="0" w:color="auto"/>
        <w:left w:val="none" w:sz="0" w:space="0" w:color="auto"/>
        <w:bottom w:val="none" w:sz="0" w:space="0" w:color="auto"/>
        <w:right w:val="none" w:sz="0" w:space="0" w:color="auto"/>
      </w:divBdr>
      <w:divsChild>
        <w:div w:id="1409428074">
          <w:marLeft w:val="0"/>
          <w:marRight w:val="0"/>
          <w:marTop w:val="0"/>
          <w:marBottom w:val="0"/>
          <w:divBdr>
            <w:top w:val="none" w:sz="0" w:space="0" w:color="auto"/>
            <w:left w:val="none" w:sz="0" w:space="0" w:color="auto"/>
            <w:bottom w:val="none" w:sz="0" w:space="0" w:color="auto"/>
            <w:right w:val="none" w:sz="0" w:space="0" w:color="auto"/>
          </w:divBdr>
        </w:div>
      </w:divsChild>
    </w:div>
    <w:div w:id="1470977069">
      <w:bodyDiv w:val="1"/>
      <w:marLeft w:val="0"/>
      <w:marRight w:val="0"/>
      <w:marTop w:val="0"/>
      <w:marBottom w:val="0"/>
      <w:divBdr>
        <w:top w:val="none" w:sz="0" w:space="0" w:color="auto"/>
        <w:left w:val="none" w:sz="0" w:space="0" w:color="auto"/>
        <w:bottom w:val="none" w:sz="0" w:space="0" w:color="auto"/>
        <w:right w:val="none" w:sz="0" w:space="0" w:color="auto"/>
      </w:divBdr>
      <w:divsChild>
        <w:div w:id="48628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nordicsemi.com/nRF_Connect_SDK/doc/zboss/3.6.0.0/group__sleep__api.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Rajapure</dc:creator>
  <cp:lastModifiedBy>Rohit Rajapure</cp:lastModifiedBy>
  <cp:revision>4</cp:revision>
  <dcterms:created xsi:type="dcterms:W3CDTF">2021-07-28T04:05:00Z</dcterms:created>
  <dcterms:modified xsi:type="dcterms:W3CDTF">2021-08-02T03:55:00Z</dcterms:modified>
</cp:coreProperties>
</file>